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F7B" w:rsidRPr="00612C59" w:rsidRDefault="00C23F7B" w:rsidP="00C23F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C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АВСТРАЛИЯ.</w:t>
      </w:r>
    </w:p>
    <w:p w:rsidR="00C23F7B" w:rsidRPr="00612C59" w:rsidRDefault="00C23F7B" w:rsidP="00C23F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C59">
        <w:rPr>
          <w:rFonts w:ascii="Times New Roman" w:eastAsia="Times New Roman" w:hAnsi="Times New Roman" w:cs="Times New Roman"/>
          <w:sz w:val="24"/>
          <w:szCs w:val="24"/>
          <w:lang w:eastAsia="ru-RU"/>
        </w:rPr>
        <w:t>1.Задания на проведение сравнений.</w:t>
      </w:r>
    </w:p>
    <w:p w:rsidR="00C23F7B" w:rsidRPr="00612C59" w:rsidRDefault="00C23F7B" w:rsidP="00C23F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C5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Назовите черты сходства и различий в ГП Австралии и Африки.</w:t>
      </w:r>
    </w:p>
    <w:p w:rsidR="00C23F7B" w:rsidRPr="00612C59" w:rsidRDefault="00C23F7B" w:rsidP="00C23F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Сравните природные зоны субтропического пояса Австралии и </w:t>
      </w:r>
      <w:proofErr w:type="spellStart"/>
      <w:r w:rsidRPr="00612C59">
        <w:rPr>
          <w:rFonts w:ascii="Times New Roman" w:eastAsia="Times New Roman" w:hAnsi="Times New Roman" w:cs="Times New Roman"/>
          <w:sz w:val="24"/>
          <w:szCs w:val="24"/>
          <w:lang w:eastAsia="ru-RU"/>
        </w:rPr>
        <w:t>Ю.Африки</w:t>
      </w:r>
      <w:proofErr w:type="spellEnd"/>
      <w:r w:rsidRPr="00612C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3F7B" w:rsidRPr="00612C59" w:rsidRDefault="00C23F7B" w:rsidP="00C23F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C59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 проведение анализа с последующими выводами.</w:t>
      </w:r>
    </w:p>
    <w:p w:rsidR="00C23F7B" w:rsidRPr="00612C59" w:rsidRDefault="00C23F7B" w:rsidP="00C23F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C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карте климатических поясов определите, какой климат в восточной части Австралии. Что общего в климате востока и запада. В чем различие климата этих территорий?</w:t>
      </w:r>
    </w:p>
    <w:p w:rsidR="00C23F7B" w:rsidRPr="00612C59" w:rsidRDefault="00C23F7B" w:rsidP="00C23F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Задания на поиск и раскрытие </w:t>
      </w:r>
      <w:proofErr w:type="spellStart"/>
      <w:r w:rsidRPr="00612C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причинно</w:t>
      </w:r>
      <w:proofErr w:type="spellEnd"/>
      <w:r w:rsidRPr="00612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следственных связей.</w:t>
      </w:r>
    </w:p>
    <w:p w:rsidR="00C23F7B" w:rsidRPr="00612C59" w:rsidRDefault="00C23F7B" w:rsidP="00C23F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C5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Какая зависимость существует между размерами материка и реками?</w:t>
      </w:r>
    </w:p>
    <w:p w:rsidR="00C23F7B" w:rsidRPr="00612C59" w:rsidRDefault="00C23F7B" w:rsidP="00C23F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C5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Какая зависимость существует между рельефом и внутренними водами?</w:t>
      </w:r>
    </w:p>
    <w:p w:rsidR="00C23F7B" w:rsidRPr="00612C59" w:rsidRDefault="00C23F7B" w:rsidP="00C23F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C5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Какая зависимость существует между климатом и внутренними водами на любой территории?</w:t>
      </w:r>
    </w:p>
    <w:p w:rsidR="00C23F7B" w:rsidRPr="00612C59" w:rsidRDefault="00C23F7B" w:rsidP="00C23F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C59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Задания по выявлению закономерностей размещения географических объектов и явлений.</w:t>
      </w:r>
    </w:p>
    <w:p w:rsidR="00C23F7B" w:rsidRPr="00612C59" w:rsidRDefault="00C23F7B" w:rsidP="00C23F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C5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Австралия – единственный материк, на котором отсутствуют ледники и вулканы. Чем это объясняется?</w:t>
      </w:r>
    </w:p>
    <w:p w:rsidR="00C23F7B" w:rsidRPr="00612C59" w:rsidRDefault="00C23F7B" w:rsidP="00C23F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C5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Как объяснить, что горы Австралии старые?</w:t>
      </w:r>
    </w:p>
    <w:p w:rsidR="00C23F7B" w:rsidRPr="00612C59" w:rsidRDefault="00C23F7B" w:rsidP="00C23F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C59">
        <w:rPr>
          <w:rFonts w:ascii="Times New Roman" w:eastAsia="Times New Roman" w:hAnsi="Times New Roman" w:cs="Times New Roman"/>
          <w:sz w:val="24"/>
          <w:szCs w:val="24"/>
          <w:lang w:eastAsia="ru-RU"/>
        </w:rPr>
        <w:t>5. Группировка связей по их генезису. Установление прямых и обратных связей.</w:t>
      </w:r>
    </w:p>
    <w:p w:rsidR="00C23F7B" w:rsidRPr="00612C59" w:rsidRDefault="00C23F7B" w:rsidP="00C23F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C5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Почему важно учитывать закон целостности географической оболочки в хозяйственной деятельности людей?</w:t>
      </w:r>
    </w:p>
    <w:p w:rsidR="00C23F7B" w:rsidRPr="00612C59" w:rsidRDefault="00C23F7B" w:rsidP="00C23F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C5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Как вы думаете, почему рельеф Австралии сравнительно прост?</w:t>
      </w:r>
    </w:p>
    <w:p w:rsidR="00C23F7B" w:rsidRPr="00612C59" w:rsidRDefault="00C23F7B" w:rsidP="00C23F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C59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Задания на группировку объектов.</w:t>
      </w:r>
    </w:p>
    <w:p w:rsidR="00C23F7B" w:rsidRPr="00612C59" w:rsidRDefault="00C23F7B" w:rsidP="00C23F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C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Разделите предложенные объекты Австралии на группы; дайте название каждой группе, групп должно быть как можно больше: Мурей, Дарлинг, Эйр, Песчаная пустыня, Виктория, Большой водораздельный хребет, Тасмания.</w:t>
      </w:r>
    </w:p>
    <w:p w:rsidR="00C23F7B" w:rsidRPr="00612C59" w:rsidRDefault="00C23F7B" w:rsidP="00C23F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C59">
        <w:rPr>
          <w:rFonts w:ascii="Times New Roman" w:eastAsia="Times New Roman" w:hAnsi="Times New Roman" w:cs="Times New Roman"/>
          <w:sz w:val="24"/>
          <w:szCs w:val="24"/>
          <w:lang w:eastAsia="ru-RU"/>
        </w:rPr>
        <w:t>7. Задания на моделирование географических ситуаций и явлений.</w:t>
      </w:r>
    </w:p>
    <w:p w:rsidR="00C23F7B" w:rsidRPr="00612C59" w:rsidRDefault="00C23F7B" w:rsidP="00C23F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C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Покажите примерно на схеме, как расположились бы климатические пояса и области в Австралии, если бы Большой Водораздельный хребет лежал на западе материка; на севере материка?</w:t>
      </w:r>
    </w:p>
    <w:p w:rsidR="00C23F7B" w:rsidRPr="00612C59" w:rsidRDefault="00C23F7B" w:rsidP="00C23F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C59">
        <w:rPr>
          <w:rFonts w:ascii="Times New Roman" w:eastAsia="Times New Roman" w:hAnsi="Times New Roman" w:cs="Times New Roman"/>
          <w:sz w:val="24"/>
          <w:szCs w:val="24"/>
          <w:lang w:eastAsia="ru-RU"/>
        </w:rPr>
        <w:t>8. Задания на узнавание объектов, явлений по признакам.</w:t>
      </w:r>
    </w:p>
    <w:p w:rsidR="00C23F7B" w:rsidRPr="00612C59" w:rsidRDefault="00C23F7B" w:rsidP="00C23F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Плато сильно изменено выветриванием, засыпано продуктами разрушения. Местами имеются выходы древних кристаллических пород – щиты, в пределах одного из них расположены горы </w:t>
      </w:r>
      <w:proofErr w:type="spellStart"/>
      <w:r w:rsidRPr="00612C5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Макдоннелл</w:t>
      </w:r>
      <w:proofErr w:type="spellEnd"/>
      <w:r w:rsidRPr="00612C59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Высота щитов колеблется от 800 до 900 метров. Центральная часть плато занята пустыней. Какой?</w:t>
      </w:r>
    </w:p>
    <w:p w:rsidR="00C23F7B" w:rsidRPr="00612C59" w:rsidRDefault="00C23F7B" w:rsidP="00C23F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C59">
        <w:rPr>
          <w:rFonts w:ascii="Times New Roman" w:eastAsia="Times New Roman" w:hAnsi="Times New Roman" w:cs="Times New Roman"/>
          <w:sz w:val="24"/>
          <w:szCs w:val="24"/>
          <w:lang w:eastAsia="ru-RU"/>
        </w:rPr>
        <w:t>9. Задания на прогнозирование географических ситуаций.</w:t>
      </w:r>
    </w:p>
    <w:p w:rsidR="00C23F7B" w:rsidRPr="00612C59" w:rsidRDefault="00C23F7B" w:rsidP="00C23F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C5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бы был климат Австралии, если бы она почти соединялась с Антарктидой?</w:t>
      </w:r>
    </w:p>
    <w:p w:rsidR="00C23F7B" w:rsidRDefault="00C23F7B" w:rsidP="00C23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443D" w:rsidRDefault="00EE443D">
      <w:bookmarkStart w:id="0" w:name="_GoBack"/>
      <w:bookmarkEnd w:id="0"/>
    </w:p>
    <w:sectPr w:rsidR="00EE4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6CB"/>
    <w:rsid w:val="009804F9"/>
    <w:rsid w:val="00C23F7B"/>
    <w:rsid w:val="00D146CB"/>
    <w:rsid w:val="00EE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78C40-BBA5-4F42-8666-36C75BF5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2021-05-11T07:53:00Z</dcterms:created>
  <dcterms:modified xsi:type="dcterms:W3CDTF">2021-05-11T07:53:00Z</dcterms:modified>
</cp:coreProperties>
</file>